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754D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  <w:t>The Dome Red Deer charges spectator fees for games only, not practices or technical sessions. </w:t>
      </w:r>
      <w:r w:rsidRPr="002202BD">
        <w:rPr>
          <w:rFonts w:ascii="Helvetica Neue" w:eastAsia="Times New Roman" w:hAnsi="Helvetica Neue" w:cs="Times New Roman"/>
          <w:color w:val="000000"/>
          <w:sz w:val="20"/>
          <w:szCs w:val="20"/>
          <w:lang w:eastAsia="en-CA"/>
        </w:rPr>
        <w:t>Half of the Spectator Fees go to Dome maintenance and half goes to a scholarship fund for players who need financial assistance. </w:t>
      </w:r>
    </w:p>
    <w:p w14:paraId="1896CCFD" w14:textId="77777777" w:rsidR="002202BD" w:rsidRPr="002202BD" w:rsidRDefault="002202BD" w:rsidP="002202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Arial"/>
          <w:color w:val="222222"/>
          <w:sz w:val="20"/>
          <w:szCs w:val="20"/>
          <w:lang w:eastAsia="en-CA"/>
        </w:rPr>
        <w:t>Ages 15-64 need to pay. </w:t>
      </w:r>
    </w:p>
    <w:p w14:paraId="6C42BA5C" w14:textId="77777777" w:rsidR="002202BD" w:rsidRPr="002202BD" w:rsidRDefault="002202BD" w:rsidP="002202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Arial"/>
          <w:color w:val="222222"/>
          <w:sz w:val="20"/>
          <w:szCs w:val="20"/>
          <w:lang w:eastAsia="en-CA"/>
        </w:rPr>
        <w:t>Under 15 and 65+ are free. </w:t>
      </w:r>
    </w:p>
    <w:p w14:paraId="56F43AF4" w14:textId="77777777" w:rsidR="002202BD" w:rsidRPr="002202BD" w:rsidRDefault="002202BD" w:rsidP="002202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Arial"/>
          <w:color w:val="222222"/>
          <w:sz w:val="20"/>
          <w:szCs w:val="20"/>
          <w:lang w:eastAsia="en-CA"/>
        </w:rPr>
        <w:t>Families = Immediate family only. </w:t>
      </w:r>
    </w:p>
    <w:p w14:paraId="72869341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</w:p>
    <w:p w14:paraId="2FCC250B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  <w:t>The rates are as follows: </w:t>
      </w:r>
    </w:p>
    <w:p w14:paraId="45B5D75C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</w:p>
    <w:p w14:paraId="6C13BF62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  <w:t>Daily Individual- $5</w:t>
      </w:r>
    </w:p>
    <w:p w14:paraId="4CA20012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  <w:t>Daily Family- $10</w:t>
      </w:r>
    </w:p>
    <w:p w14:paraId="7DE99AE9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</w:p>
    <w:p w14:paraId="05E8DDD3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  <w:t>Weekend/Tournament Individual- $10</w:t>
      </w:r>
    </w:p>
    <w:p w14:paraId="5192A0D2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  <w:t>Weekend/Tournament Family- $20</w:t>
      </w:r>
    </w:p>
    <w:p w14:paraId="013088D6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</w:p>
    <w:p w14:paraId="3DFE267A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  <w:t>Individual Season Pass (for CASA Clubs only)- $20 </w:t>
      </w:r>
    </w:p>
    <w:p w14:paraId="5A16DAA8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  <w:t>Family Season Pass (for CASA Clubs only)- $45 </w:t>
      </w:r>
    </w:p>
    <w:p w14:paraId="39CF3726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</w:p>
    <w:p w14:paraId="5D8377A8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  <w:t xml:space="preserve">Season passes need to be picked up at </w:t>
      </w:r>
      <w:proofErr w:type="gramStart"/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  <w:t>The</w:t>
      </w:r>
      <w:proofErr w:type="gramEnd"/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  <w:t xml:space="preserve"> front desk of Dome Red Deer. </w:t>
      </w:r>
    </w:p>
    <w:p w14:paraId="1792537B" w14:textId="77777777" w:rsidR="002202BD" w:rsidRPr="002202BD" w:rsidRDefault="002202BD" w:rsidP="002202BD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CA"/>
        </w:rPr>
      </w:pPr>
    </w:p>
    <w:p w14:paraId="63995B4A" w14:textId="77777777" w:rsidR="002202BD" w:rsidRPr="002202BD" w:rsidRDefault="002202BD" w:rsidP="002202BD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CA"/>
        </w:rPr>
      </w:pPr>
      <w:r w:rsidRPr="002202BD"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  <w:lang w:eastAsia="en-CA"/>
        </w:rPr>
        <w:t>(GST is included. Cash or Credit Card is accepted) </w:t>
      </w:r>
    </w:p>
    <w:p w14:paraId="0D501C46" w14:textId="77777777" w:rsidR="002202BD" w:rsidRPr="002202BD" w:rsidRDefault="002202BD" w:rsidP="002202BD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CA"/>
        </w:rPr>
      </w:pPr>
    </w:p>
    <w:p w14:paraId="55595C9B" w14:textId="77777777" w:rsidR="002202BD" w:rsidRPr="002202BD" w:rsidRDefault="002202BD" w:rsidP="002202BD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CA"/>
        </w:rPr>
      </w:pPr>
    </w:p>
    <w:p w14:paraId="60428278" w14:textId="77777777" w:rsidR="002202BD" w:rsidRPr="002202BD" w:rsidRDefault="002202BD" w:rsidP="002202BD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CA"/>
        </w:rPr>
      </w:pPr>
      <w:r w:rsidRPr="002202BD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CA"/>
        </w:rPr>
        <w:t>Noah Welch </w:t>
      </w:r>
    </w:p>
    <w:p w14:paraId="72941F77" w14:textId="77777777" w:rsidR="002202BD" w:rsidRPr="002202BD" w:rsidRDefault="002202BD" w:rsidP="002202BD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CA"/>
        </w:rPr>
      </w:pPr>
      <w:r w:rsidRPr="002202BD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CA"/>
        </w:rPr>
        <w:t>President/GM </w:t>
      </w:r>
    </w:p>
    <w:p w14:paraId="37880B52" w14:textId="77777777" w:rsidR="002202BD" w:rsidRPr="002202BD" w:rsidRDefault="002202BD" w:rsidP="002202BD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CA"/>
        </w:rPr>
      </w:pPr>
      <w:r w:rsidRPr="002202BD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CA"/>
        </w:rPr>
        <w:t>The Dome Red Deer </w:t>
      </w:r>
    </w:p>
    <w:p w14:paraId="1A9F005A" w14:textId="77777777" w:rsidR="002202BD" w:rsidRDefault="002202BD"/>
    <w:sectPr w:rsidR="00220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63E7"/>
    <w:multiLevelType w:val="multilevel"/>
    <w:tmpl w:val="DF3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56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BD"/>
    <w:rsid w:val="002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5924"/>
  <w15:chartTrackingRefBased/>
  <w15:docId w15:val="{835ED7D0-CC72-40EF-BD92-83CA0308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Olson</dc:creator>
  <cp:keywords/>
  <dc:description/>
  <cp:lastModifiedBy>Tammy Olson</cp:lastModifiedBy>
  <cp:revision>1</cp:revision>
  <dcterms:created xsi:type="dcterms:W3CDTF">2022-11-04T18:12:00Z</dcterms:created>
  <dcterms:modified xsi:type="dcterms:W3CDTF">2022-11-04T18:13:00Z</dcterms:modified>
</cp:coreProperties>
</file>